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42" w:rsidRDefault="00EC7E42" w:rsidP="00EC7E42">
      <w:pPr>
        <w:pStyle w:val="Ttulo2"/>
        <w:rPr>
          <w:rFonts w:eastAsiaTheme="minorHAnsi"/>
        </w:rPr>
      </w:pPr>
      <w:r>
        <w:rPr>
          <w:rFonts w:eastAsiaTheme="minorHAnsi"/>
        </w:rPr>
        <w:t>Relatório de atividades da Diretoria Regional de Laguna</w:t>
      </w:r>
    </w:p>
    <w:p w:rsidR="0053495B" w:rsidRPr="00EC7E42" w:rsidRDefault="00EC7E42" w:rsidP="00EC7E42">
      <w:r>
        <w:t xml:space="preserve">Período: </w:t>
      </w:r>
      <w:r>
        <w:t>março a junho de 2023</w:t>
      </w:r>
      <w:r>
        <w:br/>
      </w:r>
      <w:r>
        <w:br/>
        <w:t xml:space="preserve">Diretores: </w:t>
      </w:r>
      <w:r>
        <w:br/>
        <w:t>Presidente Regional: Garibaldi Monteiro Bastos</w:t>
      </w:r>
      <w:r>
        <w:br/>
        <w:t>Secretário Regional: Sérgio Valério Escobar</w:t>
      </w:r>
      <w:r>
        <w:br/>
        <w:t>Teso</w:t>
      </w:r>
      <w:r>
        <w:t>ureiro Regional: Lauro Bellina J</w:t>
      </w:r>
      <w:r>
        <w:t>r</w:t>
      </w:r>
      <w:r>
        <w:br/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Imbituba</w:t>
      </w:r>
      <w:proofErr w:type="gramEnd"/>
      <w:r>
        <w:t xml:space="preserve">, Laguna, Garopaba e Imaruí </w:t>
      </w:r>
      <w:r>
        <w:br/>
      </w:r>
      <w:r>
        <w:br/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 xml:space="preserve">Realizamos reuniões mensais na última terça-feira do mês </w:t>
      </w:r>
      <w:r>
        <w:br/>
        <w:t>Da diretoria regional com outras entidades médica</w:t>
      </w:r>
      <w:r>
        <w:t>s regionais (COSEMESC) :</w:t>
      </w:r>
      <w:r>
        <w:br/>
      </w:r>
      <w:bookmarkStart w:id="0" w:name="_GoBack"/>
      <w:bookmarkEnd w:id="0"/>
      <w:r>
        <w:t xml:space="preserve">Da diretoria regional com a diretoria executiva: </w:t>
      </w:r>
      <w:r>
        <w:br/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37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5</w:t>
      </w:r>
      <w:r>
        <w:br/>
      </w:r>
      <w:r>
        <w:br/>
        <w:t>4. SUGESTÕES</w:t>
      </w:r>
      <w:r>
        <w:br/>
      </w:r>
      <w:r>
        <w:br/>
      </w:r>
      <w:r>
        <w:br/>
      </w:r>
      <w:r>
        <w:br/>
        <w:t>13/07/2023 11:33:44</w:t>
      </w:r>
      <w:r>
        <w:br/>
      </w:r>
      <w:r>
        <w:br/>
        <w:t>Sergio Valério Escobar</w:t>
      </w:r>
    </w:p>
    <w:sectPr w:rsidR="0053495B" w:rsidRPr="00EC7E42" w:rsidSect="00CE6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53495B"/>
    <w:rsid w:val="00CE6643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4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EC7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E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Laguna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2023-07-19T15:50:00Z</dcterms:created>
  <dcterms:modified xsi:type="dcterms:W3CDTF">2023-07-19T15:50:00Z</dcterms:modified>
</cp:coreProperties>
</file>